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99A" w:rsidRDefault="0057299A" w:rsidP="005729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отделение «Бор-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Форпостовский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57299A" w:rsidRDefault="0057299A" w:rsidP="005729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Бор-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Форпостовского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филиала</w:t>
      </w:r>
    </w:p>
    <w:p w:rsidR="0057299A" w:rsidRDefault="0057299A" w:rsidP="005729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Волчихинская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СШ№2»</w:t>
      </w:r>
    </w:p>
    <w:p w:rsidR="0057299A" w:rsidRDefault="0057299A" w:rsidP="0057299A"/>
    <w:p w:rsidR="0057299A" w:rsidRDefault="0057299A" w:rsidP="0057299A"/>
    <w:p w:rsidR="0057299A" w:rsidRDefault="0057299A" w:rsidP="0057299A"/>
    <w:p w:rsidR="0057299A" w:rsidRDefault="0057299A" w:rsidP="0057299A"/>
    <w:p w:rsidR="0057299A" w:rsidRDefault="0057299A" w:rsidP="0057299A"/>
    <w:p w:rsidR="00F958EC" w:rsidRDefault="00F958EC" w:rsidP="0057299A"/>
    <w:p w:rsidR="00F958EC" w:rsidRDefault="00F958EC" w:rsidP="0057299A"/>
    <w:p w:rsidR="00F958EC" w:rsidRDefault="00F958EC" w:rsidP="0057299A"/>
    <w:p w:rsidR="00F958EC" w:rsidRDefault="00F958EC" w:rsidP="0057299A"/>
    <w:p w:rsidR="008419EB" w:rsidRPr="00F958EC" w:rsidRDefault="008419EB" w:rsidP="0057299A">
      <w:pPr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44"/>
          <w:shd w:val="clear" w:color="auto" w:fill="FFFFFF"/>
        </w:rPr>
      </w:pPr>
      <w:proofErr w:type="spellStart"/>
      <w:r w:rsidRPr="00F958EC">
        <w:rPr>
          <w:rFonts w:ascii="Times New Roman" w:hAnsi="Times New Roman" w:cs="Times New Roman"/>
          <w:b/>
          <w:i/>
          <w:color w:val="000000" w:themeColor="text1"/>
          <w:sz w:val="44"/>
          <w:szCs w:val="44"/>
          <w:shd w:val="clear" w:color="auto" w:fill="FFFFFF"/>
        </w:rPr>
        <w:t>Потешки</w:t>
      </w:r>
      <w:proofErr w:type="spellEnd"/>
      <w:r w:rsidRPr="00F958EC">
        <w:rPr>
          <w:rFonts w:ascii="Times New Roman" w:hAnsi="Times New Roman" w:cs="Times New Roman"/>
          <w:b/>
          <w:i/>
          <w:color w:val="000000" w:themeColor="text1"/>
          <w:sz w:val="44"/>
          <w:szCs w:val="44"/>
          <w:shd w:val="clear" w:color="auto" w:fill="FFFFFF"/>
        </w:rPr>
        <w:t xml:space="preserve"> – прибаутки</w:t>
      </w:r>
    </w:p>
    <w:p w:rsidR="0057299A" w:rsidRPr="00F958EC" w:rsidRDefault="008419EB" w:rsidP="00F958EC">
      <w:pPr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44"/>
          <w:shd w:val="clear" w:color="auto" w:fill="FFFFFF"/>
        </w:rPr>
      </w:pPr>
      <w:r w:rsidRPr="00F958EC">
        <w:rPr>
          <w:rFonts w:ascii="Times New Roman" w:hAnsi="Times New Roman" w:cs="Times New Roman"/>
          <w:b/>
          <w:i/>
          <w:color w:val="000000" w:themeColor="text1"/>
          <w:sz w:val="44"/>
          <w:szCs w:val="44"/>
          <w:shd w:val="clear" w:color="auto" w:fill="FFFFFF"/>
        </w:rPr>
        <w:t xml:space="preserve"> для детей раннего возраста</w:t>
      </w:r>
    </w:p>
    <w:p w:rsidR="0057299A" w:rsidRDefault="0057299A" w:rsidP="00F9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58EC" w:rsidRDefault="00F958EC" w:rsidP="00F958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8EC" w:rsidRDefault="00F958EC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58EC" w:rsidRDefault="00F958EC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58EC" w:rsidRDefault="00F958EC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58EC" w:rsidRDefault="00F958EC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58EC" w:rsidRDefault="00F958EC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58EC" w:rsidRDefault="00F958EC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58EC" w:rsidRDefault="00F958EC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958EC" w:rsidRDefault="00F958EC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58EC" w:rsidRDefault="00F958EC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58EC" w:rsidRDefault="00F958EC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воспитатель: </w:t>
      </w: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Глобина Ирина Андреевна</w:t>
      </w: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99A" w:rsidRDefault="0057299A" w:rsidP="00572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19EB" w:rsidRDefault="0057299A" w:rsidP="008419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Бор-Форпост – 2022г.</w:t>
      </w:r>
    </w:p>
    <w:p w:rsidR="00F958EC" w:rsidRPr="008419EB" w:rsidRDefault="00F958EC" w:rsidP="008419EB">
      <w:pPr>
        <w:spacing w:after="0" w:line="240" w:lineRule="auto"/>
        <w:jc w:val="center"/>
      </w:pPr>
    </w:p>
    <w:p w:rsidR="008419EB" w:rsidRPr="008419EB" w:rsidRDefault="008419EB" w:rsidP="008419EB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48"/>
          <w:szCs w:val="48"/>
          <w:u w:val="single"/>
          <w:lang w:eastAsia="ru-RU"/>
        </w:rPr>
      </w:pPr>
      <w:proofErr w:type="spellStart"/>
      <w:r w:rsidRPr="008419EB">
        <w:rPr>
          <w:rFonts w:ascii="Times New Roman" w:eastAsia="Times New Roman" w:hAnsi="Times New Roman" w:cs="Times New Roman"/>
          <w:b/>
          <w:i/>
          <w:iCs/>
          <w:color w:val="000000" w:themeColor="text1"/>
          <w:sz w:val="48"/>
          <w:szCs w:val="48"/>
          <w:u w:val="single"/>
          <w:lang w:eastAsia="ru-RU"/>
        </w:rPr>
        <w:t>Потешки</w:t>
      </w:r>
      <w:proofErr w:type="spellEnd"/>
    </w:p>
    <w:p w:rsidR="008419EB" w:rsidRDefault="008419EB" w:rsidP="008419EB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proofErr w:type="spellStart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Потешка</w:t>
      </w:r>
      <w:proofErr w:type="spellEnd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развлекает и развивает малыша. Она учит маленького ребенка понимать человеческую речь и выполнять различные движения, которым руководит слово. Слово в </w:t>
      </w:r>
      <w:proofErr w:type="spellStart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потешке</w:t>
      </w:r>
      <w:proofErr w:type="spellEnd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неразрывно связано с жестом. Оно является главным и ведет за собой жест. Детям </w:t>
      </w:r>
      <w:proofErr w:type="spellStart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доставляют огромную радость, поэтому родители могут начинать их использовать с самого раннего возраста. Веками </w:t>
      </w:r>
      <w:proofErr w:type="spellStart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помогали родителям в самых разных моментах воспитания ребенка. Если ребенок упрямится и не хочет что-то делать, </w:t>
      </w:r>
      <w:proofErr w:type="spellStart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потешка</w:t>
      </w:r>
      <w:proofErr w:type="spellEnd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очень выручает в таких случаях. </w:t>
      </w:r>
      <w:proofErr w:type="spellStart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8419E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помогают малышу настроиться на нужный лад и сделать в игровой форме то, что необходимо.</w:t>
      </w:r>
    </w:p>
    <w:p w:rsidR="008419EB" w:rsidRPr="008419EB" w:rsidRDefault="008419EB" w:rsidP="008419EB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noProof/>
          <w:color w:val="313413"/>
          <w:sz w:val="18"/>
          <w:szCs w:val="18"/>
          <w:lang w:eastAsia="ru-RU"/>
        </w:rPr>
        <w:drawing>
          <wp:inline distT="0" distB="0" distL="0" distR="0" wp14:anchorId="1503D3EA" wp14:editId="2238558F">
            <wp:extent cx="3810000" cy="2857500"/>
            <wp:effectExtent l="0" t="0" r="0" b="0"/>
            <wp:docPr id="3" name="Рисунок 3" descr="post-70129-125092755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st-70129-1250927556_thum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9EB">
        <w:rPr>
          <w:rFonts w:ascii="Tahoma" w:eastAsia="Times New Roman" w:hAnsi="Tahoma" w:cs="Tahoma"/>
          <w:noProof/>
          <w:color w:val="313413"/>
          <w:sz w:val="18"/>
          <w:szCs w:val="18"/>
          <w:lang w:eastAsia="ru-RU"/>
        </w:rPr>
        <w:drawing>
          <wp:inline distT="0" distB="0" distL="0" distR="0" wp14:anchorId="4EE579B8" wp14:editId="332B2A66">
            <wp:extent cx="3810000" cy="2857500"/>
            <wp:effectExtent l="0" t="0" r="0" b="0"/>
            <wp:docPr id="4" name="Рисунок 4" descr="post-70129-125092757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st-70129-1250927575_thum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lastRenderedPageBreak/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noProof/>
          <w:color w:val="313413"/>
          <w:sz w:val="18"/>
          <w:szCs w:val="18"/>
          <w:lang w:eastAsia="ru-RU"/>
        </w:rPr>
        <w:drawing>
          <wp:inline distT="0" distB="0" distL="0" distR="0" wp14:anchorId="547B6D25" wp14:editId="75020918">
            <wp:extent cx="3810000" cy="2857500"/>
            <wp:effectExtent l="0" t="0" r="0" b="0"/>
            <wp:docPr id="5" name="Рисунок 5" descr="post-70129-125092756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st-70129-1250927566_thum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noProof/>
          <w:color w:val="313413"/>
          <w:sz w:val="18"/>
          <w:szCs w:val="18"/>
          <w:lang w:eastAsia="ru-RU"/>
        </w:rPr>
        <w:drawing>
          <wp:inline distT="0" distB="0" distL="0" distR="0" wp14:anchorId="1E171476" wp14:editId="24954C31">
            <wp:extent cx="3810000" cy="2857500"/>
            <wp:effectExtent l="0" t="0" r="0" b="0"/>
            <wp:docPr id="6" name="Рисунок 6" descr="post-70129-125092758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st-70129-1250927584_thum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noProof/>
          <w:color w:val="313413"/>
          <w:sz w:val="18"/>
          <w:szCs w:val="18"/>
          <w:lang w:eastAsia="ru-RU"/>
        </w:rPr>
        <w:lastRenderedPageBreak/>
        <w:drawing>
          <wp:inline distT="0" distB="0" distL="0" distR="0" wp14:anchorId="7678BB8B" wp14:editId="143E3B3E">
            <wp:extent cx="3810000" cy="2857500"/>
            <wp:effectExtent l="0" t="0" r="0" b="0"/>
            <wp:docPr id="7" name="Рисунок 7" descr="post-70129-125092759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st-70129-1250927595_thum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noProof/>
          <w:color w:val="313413"/>
          <w:sz w:val="18"/>
          <w:szCs w:val="18"/>
          <w:lang w:eastAsia="ru-RU"/>
        </w:rPr>
        <w:drawing>
          <wp:inline distT="0" distB="0" distL="0" distR="0" wp14:anchorId="10BFCB0B" wp14:editId="28A156AF">
            <wp:extent cx="3810000" cy="2857500"/>
            <wp:effectExtent l="0" t="0" r="0" b="0"/>
            <wp:docPr id="8" name="Рисунок 8" descr="post-70129-125092760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st-70129-1250927606_thu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noProof/>
          <w:color w:val="313413"/>
          <w:sz w:val="18"/>
          <w:szCs w:val="18"/>
          <w:lang w:eastAsia="ru-RU"/>
        </w:rPr>
        <w:drawing>
          <wp:inline distT="0" distB="0" distL="0" distR="0" wp14:anchorId="28DD2F1A" wp14:editId="2DEBC672">
            <wp:extent cx="3810000" cy="2857500"/>
            <wp:effectExtent l="0" t="0" r="0" b="0"/>
            <wp:docPr id="9" name="Рисунок 9" descr="post-70129-125092761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st-70129-1250927616_thum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noProof/>
          <w:color w:val="313413"/>
          <w:sz w:val="18"/>
          <w:szCs w:val="18"/>
          <w:lang w:eastAsia="ru-RU"/>
        </w:rPr>
        <w:lastRenderedPageBreak/>
        <w:drawing>
          <wp:inline distT="0" distB="0" distL="0" distR="0" wp14:anchorId="4864C493" wp14:editId="27F46011">
            <wp:extent cx="3810000" cy="2857500"/>
            <wp:effectExtent l="0" t="0" r="0" b="0"/>
            <wp:docPr id="10" name="Рисунок 10" descr="post-70129-125092762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st-70129-1250927626_thum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noProof/>
          <w:color w:val="313413"/>
          <w:sz w:val="18"/>
          <w:szCs w:val="18"/>
          <w:lang w:eastAsia="ru-RU"/>
        </w:rPr>
        <w:drawing>
          <wp:inline distT="0" distB="0" distL="0" distR="0" wp14:anchorId="5CD603DB" wp14:editId="5AD0C11F">
            <wp:extent cx="3810000" cy="2857500"/>
            <wp:effectExtent l="0" t="0" r="0" b="0"/>
            <wp:docPr id="11" name="Рисунок 11" descr="post-70129-125092763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st-70129-1250927635_thum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ind w:firstLine="375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8419EB">
        <w:rPr>
          <w:rFonts w:ascii="Tahoma" w:eastAsia="Times New Roman" w:hAnsi="Tahoma" w:cs="Tahoma"/>
          <w:noProof/>
          <w:color w:val="313413"/>
          <w:sz w:val="18"/>
          <w:szCs w:val="18"/>
          <w:lang w:eastAsia="ru-RU"/>
        </w:rPr>
        <w:drawing>
          <wp:inline distT="0" distB="0" distL="0" distR="0" wp14:anchorId="195EDB34" wp14:editId="7024CC2C">
            <wp:extent cx="3810000" cy="2857500"/>
            <wp:effectExtent l="0" t="0" r="0" b="0"/>
            <wp:docPr id="12" name="Рисунок 12" descr="post-70129-125092764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st-70129-1250927644_thum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EB" w:rsidRPr="008419EB" w:rsidRDefault="008419EB" w:rsidP="008419EB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</w:p>
    <w:p w:rsidR="008419EB" w:rsidRDefault="008419EB" w:rsidP="008419EB">
      <w:pPr>
        <w:shd w:val="clear" w:color="auto" w:fill="FFFFFF" w:themeFill="background1"/>
      </w:pPr>
    </w:p>
    <w:p w:rsidR="008419EB" w:rsidRDefault="008419EB" w:rsidP="008419EB">
      <w:pPr>
        <w:shd w:val="clear" w:color="auto" w:fill="FFFFFF" w:themeFill="background1"/>
      </w:pPr>
    </w:p>
    <w:p w:rsidR="008419EB" w:rsidRDefault="008419EB" w:rsidP="008419EB">
      <w:pPr>
        <w:shd w:val="clear" w:color="auto" w:fill="FFFFFF" w:themeFill="background1"/>
      </w:pPr>
    </w:p>
    <w:p w:rsidR="008419EB" w:rsidRDefault="008419EB" w:rsidP="008419EB">
      <w:pPr>
        <w:shd w:val="clear" w:color="auto" w:fill="FFFFFF" w:themeFill="background1"/>
      </w:pPr>
    </w:p>
    <w:p w:rsidR="008419EB" w:rsidRDefault="008419EB" w:rsidP="008419EB">
      <w:pPr>
        <w:shd w:val="clear" w:color="auto" w:fill="FFFFFF" w:themeFill="background1"/>
      </w:pPr>
    </w:p>
    <w:p w:rsidR="008419EB" w:rsidRDefault="008419EB" w:rsidP="008419EB">
      <w:pPr>
        <w:shd w:val="clear" w:color="auto" w:fill="FFFFFF" w:themeFill="background1"/>
      </w:pPr>
    </w:p>
    <w:p w:rsidR="008419EB" w:rsidRDefault="008419EB" w:rsidP="008419EB">
      <w:pPr>
        <w:shd w:val="clear" w:color="auto" w:fill="FFFFFF" w:themeFill="background1"/>
      </w:pPr>
    </w:p>
    <w:p w:rsidR="008419EB" w:rsidRDefault="008419EB" w:rsidP="008419EB">
      <w:pPr>
        <w:shd w:val="clear" w:color="auto" w:fill="FFFFFF" w:themeFill="background1"/>
      </w:pPr>
    </w:p>
    <w:p w:rsidR="008419EB" w:rsidRDefault="008419EB" w:rsidP="008419EB">
      <w:pPr>
        <w:shd w:val="clear" w:color="auto" w:fill="FFFFFF" w:themeFill="background1"/>
      </w:pPr>
    </w:p>
    <w:p w:rsidR="008419EB" w:rsidRDefault="008419EB" w:rsidP="008419EB">
      <w:pPr>
        <w:shd w:val="clear" w:color="auto" w:fill="FFFFFF" w:themeFill="background1"/>
      </w:pPr>
    </w:p>
    <w:p w:rsidR="008419EB" w:rsidRDefault="008419EB" w:rsidP="008419EB">
      <w:pPr>
        <w:shd w:val="clear" w:color="auto" w:fill="FFFFFF" w:themeFill="background1"/>
      </w:pPr>
    </w:p>
    <w:p w:rsidR="008419EB" w:rsidRPr="008419EB" w:rsidRDefault="008419EB" w:rsidP="008419EB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8419E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Прибаутки</w:t>
      </w:r>
    </w:p>
    <w:p w:rsidR="008419EB" w:rsidRPr="008419EB" w:rsidRDefault="008419EB" w:rsidP="008419EB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19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Прибаутки для малышей — это смешные стишки для самых маленьких, незамысловатые шутки-басенки с движениями и без, развивающие речь и моторику ребёнка. Большинство прибауток старые русские народные, но есть и современные тексты народного творчества.</w:t>
      </w:r>
    </w:p>
    <w:p w:rsidR="008419EB" w:rsidRPr="008419EB" w:rsidRDefault="008419EB" w:rsidP="008419EB">
      <w:pPr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19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Жанр прибаутки — стишок с несерьезным смешным содержанием, зачастую высмеивающий пороки и призывающий к исправлению или активному действию. Русские народные прибаутки для малышей — источник увлекательных историй, веселого совместного досуга, помощь родителям в воспитании и развлечении самых маленьких непосед.</w:t>
      </w:r>
    </w:p>
    <w:p w:rsidR="008419EB" w:rsidRPr="008419EB" w:rsidRDefault="008419EB" w:rsidP="008419EB">
      <w:pPr>
        <w:shd w:val="clear" w:color="auto" w:fill="FFFFFF" w:themeFill="background1"/>
        <w:spacing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Прибаутка для малыша, который учится ходить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Большие ноги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Шли по дороге: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Топ-топ-топ,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Топ-топ-топ.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Маленькие ножки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Бежали по дорожке: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Топ-топ-топ, топ-топ-топ!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Топ-топ-топ, топ-топ-топ!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Прибаутка для умывания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Водичка-водичка,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Умой моё личико,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Чтобы глазоньки блестели,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Чтобы щечки краснели,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Чтоб смеялся роток,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Чтоб кусался зубок.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Прибаутка для качалки или на коленях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lastRenderedPageBreak/>
        <w:t>Еду-еду к бабе, к деду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На лошадке, в красной шапке,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По ровной дороженьке,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На одной ноженьке,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 xml:space="preserve">В старом </w:t>
      </w:r>
      <w:proofErr w:type="spellStart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лапоточке</w:t>
      </w:r>
      <w:proofErr w:type="spellEnd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По рытвинам, по кочкам,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Всё прямо и прямо,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А потом вдруг в яму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Бух!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Прибаутка для игры на коленях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Поехали, поехали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С орехами, с орехами!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Поскакали, поскакали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С калачами, с калачами!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Вприпрыжку, вприскочку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По кочкам, по кочкам —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 ямку — бух!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Короткая прибаутка для игры на коленях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По кочкам, по кочкам,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По маленьким лесочкам,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 ямку — бух!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Про Петю-петушка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Петя-Петя-Петушок,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Петя — красный гребешок,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По дорожке он пошел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И копеечку нашел,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Купил себе сапожки,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А курочке — сережки!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Про то, как медведь умывался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Ай, лады-лады-лады,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Начерпал медведь воды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Целое корытце,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Захотел помыться!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Надо, надо чистым быть,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Чистым по лесу ходить!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Про корову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Коровушка-буренушка,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Встает она до солнышка,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lastRenderedPageBreak/>
        <w:t>Травку в полюшке жует,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Молочко домой несет!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Девочкам и мальчикам —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Всем нальет в стаканчики: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«Пейте, пейте, пейте,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И еще налейте!»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Про сороку-</w:t>
      </w:r>
      <w:proofErr w:type="spellStart"/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белобоку</w:t>
      </w:r>
      <w:proofErr w:type="spellEnd"/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Сорока-белобока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Жила одиноко,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Скакала, скакала,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Гостей поджидала,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Кашку сварила,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Гостей угостила!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proofErr w:type="gramStart"/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Про Федору</w:t>
      </w:r>
      <w:proofErr w:type="gramEnd"/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Доры, доры, у Федоры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Птички красили заборы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Перышками, хвостиками,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И просились в гости: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«</w:t>
      </w:r>
      <w:proofErr w:type="spellStart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Чив-чив</w:t>
      </w:r>
      <w:proofErr w:type="spellEnd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квости</w:t>
      </w:r>
      <w:proofErr w:type="spellEnd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Пусти, Федора, в гости!»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 xml:space="preserve">Про </w:t>
      </w:r>
      <w:proofErr w:type="spellStart"/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лягушкины</w:t>
      </w:r>
      <w:proofErr w:type="spellEnd"/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 xml:space="preserve"> пирожки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Ква-ква-</w:t>
      </w:r>
      <w:proofErr w:type="spellStart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ква</w:t>
      </w:r>
      <w:proofErr w:type="spellEnd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-квакушка,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Пирожки пекла лягушка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Со сладкою начинкой,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Угощала свинку,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А заиньке в пирожок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Положила творожок!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Прибаутка про то, как петушок упал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proofErr w:type="spellStart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Куд</w:t>
      </w:r>
      <w:proofErr w:type="spellEnd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 xml:space="preserve">-куда, </w:t>
      </w:r>
      <w:proofErr w:type="spellStart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куд</w:t>
      </w:r>
      <w:proofErr w:type="spellEnd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-куда,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Кричат курочки: «Беда!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Петушок упал,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Ножку-крылышко сломал!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Помогите, помогите,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Больно Пете, полечите!»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Про кошку и кота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Хлоп-хлоп, тра-та-та,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Кошка выгнала кота,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lastRenderedPageBreak/>
        <w:t>Ножкою топнула,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Дверь за ним захлопнула!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Прибаутка для просыпания малышки</w:t>
      </w:r>
    </w:p>
    <w:p w:rsidR="008419EB" w:rsidRPr="008419EB" w:rsidRDefault="008419EB" w:rsidP="008419EB">
      <w:pPr>
        <w:shd w:val="clear" w:color="auto" w:fill="FFFFFF" w:themeFill="background1"/>
        <w:spacing w:after="300"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Котик серенький присел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На </w:t>
      </w:r>
      <w:proofErr w:type="spellStart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печурочке</w:t>
      </w:r>
      <w:proofErr w:type="spellEnd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И тихонечко запел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Песенку дочурочке: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Вот проснулся петушок,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Встала курочка,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Поднимайся мой дружок,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Встань, моя дочурочка!</w:t>
      </w:r>
    </w:p>
    <w:p w:rsidR="008419EB" w:rsidRPr="008419EB" w:rsidRDefault="008419EB" w:rsidP="008419EB">
      <w:pPr>
        <w:shd w:val="clear" w:color="auto" w:fill="FFFFFF" w:themeFill="background1"/>
        <w:spacing w:before="450" w:after="150" w:line="485" w:lineRule="atLeast"/>
        <w:outlineLvl w:val="2"/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</w:pPr>
      <w:r w:rsidRPr="008419EB">
        <w:rPr>
          <w:rFonts w:ascii="Segoe UI" w:eastAsia="Times New Roman" w:hAnsi="Segoe UI" w:cs="Segoe UI"/>
          <w:b/>
          <w:bCs/>
          <w:color w:val="000000" w:themeColor="text1"/>
          <w:sz w:val="26"/>
          <w:szCs w:val="26"/>
          <w:lang w:eastAsia="ru-RU"/>
        </w:rPr>
        <w:t>Прибаутка для просыпания малыша</w:t>
      </w:r>
    </w:p>
    <w:p w:rsidR="008419EB" w:rsidRPr="008419EB" w:rsidRDefault="008419EB" w:rsidP="008419EB">
      <w:pPr>
        <w:shd w:val="clear" w:color="auto" w:fill="FFFFFF" w:themeFill="background1"/>
        <w:spacing w:line="240" w:lineRule="auto"/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</w:pP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Настало утро.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Солнышко встало.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Давай, сынок,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Буди друзей!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Вставай, Большак!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Вставай, Указка!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Вставай, Середка!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Вставай, Сиротка!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И Крошка-</w:t>
      </w:r>
      <w:proofErr w:type="spellStart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Митрошка</w:t>
      </w:r>
      <w:proofErr w:type="spellEnd"/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t>!</w:t>
      </w:r>
      <w:r w:rsidRPr="008419EB">
        <w:rPr>
          <w:rFonts w:ascii="inherit" w:eastAsia="Times New Roman" w:hAnsi="inherit" w:cs="Segoe UI"/>
          <w:color w:val="000000" w:themeColor="text1"/>
          <w:sz w:val="24"/>
          <w:szCs w:val="24"/>
          <w:lang w:eastAsia="ru-RU"/>
        </w:rPr>
        <w:br/>
        <w:t>Привет, Ладошка!</w:t>
      </w:r>
    </w:p>
    <w:p w:rsidR="008419EB" w:rsidRPr="008419EB" w:rsidRDefault="008419EB" w:rsidP="008419EB">
      <w:pPr>
        <w:shd w:val="clear" w:color="auto" w:fill="FFFFFF" w:themeFill="background1"/>
        <w:rPr>
          <w:color w:val="000000" w:themeColor="text1"/>
        </w:rPr>
      </w:pPr>
    </w:p>
    <w:sectPr w:rsidR="008419EB" w:rsidRPr="00841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DAC"/>
    <w:rsid w:val="00552D2E"/>
    <w:rsid w:val="0057299A"/>
    <w:rsid w:val="008419EB"/>
    <w:rsid w:val="00AF0DAC"/>
    <w:rsid w:val="00F9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2523A"/>
  <w15:chartTrackingRefBased/>
  <w15:docId w15:val="{E1C9B77D-A0A3-422E-8DC6-661E4372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99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29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17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476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0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4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2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2022-11-26T11:41:00Z</dcterms:created>
  <dcterms:modified xsi:type="dcterms:W3CDTF">2022-11-26T12:16:00Z</dcterms:modified>
</cp:coreProperties>
</file>